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12" w:rsidRDefault="00D4649E" w:rsidP="00BA5512">
      <w:pPr>
        <w:pStyle w:val="Titolo"/>
        <w:jc w:val="left"/>
        <w:rPr>
          <w:rFonts w:ascii="Calibri" w:hAnsi="Calibri"/>
        </w:rPr>
      </w:pPr>
      <w:r>
        <w:rPr>
          <w:rFonts w:ascii="Calibri" w:hAnsi="Calibri"/>
          <w:noProof/>
        </w:rPr>
        <w:drawing>
          <wp:inline distT="0" distB="0" distL="0" distR="0">
            <wp:extent cx="3063240" cy="8839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63240" cy="883920"/>
                    </a:xfrm>
                    <a:prstGeom prst="rect">
                      <a:avLst/>
                    </a:prstGeom>
                    <a:noFill/>
                    <a:ln w="9525">
                      <a:noFill/>
                      <a:miter lim="800000"/>
                      <a:headEnd/>
                      <a:tailEnd/>
                    </a:ln>
                  </pic:spPr>
                </pic:pic>
              </a:graphicData>
            </a:graphic>
          </wp:inline>
        </w:drawing>
      </w:r>
    </w:p>
    <w:p w:rsidR="002D1C64" w:rsidRDefault="002D1C64">
      <w:pPr>
        <w:pStyle w:val="Titolo"/>
        <w:rPr>
          <w:rFonts w:ascii="Calibri" w:hAnsi="Calibri"/>
        </w:rPr>
      </w:pPr>
    </w:p>
    <w:p w:rsidR="00C12E69" w:rsidRPr="003C2F11" w:rsidRDefault="00C12E69">
      <w:pPr>
        <w:pStyle w:val="Titolo"/>
        <w:rPr>
          <w:rFonts w:ascii="Calibri" w:hAnsi="Calibri"/>
        </w:rPr>
      </w:pPr>
      <w:r w:rsidRPr="003C2F11">
        <w:rPr>
          <w:rFonts w:ascii="Calibri" w:hAnsi="Calibri"/>
        </w:rPr>
        <w:t xml:space="preserve">DICHIARAZIONE SOSTITUTIVA DELL’ATTO </w:t>
      </w:r>
      <w:proofErr w:type="spellStart"/>
      <w:r w:rsidRPr="003C2F11">
        <w:rPr>
          <w:rFonts w:ascii="Calibri" w:hAnsi="Calibri"/>
        </w:rPr>
        <w:t>DI</w:t>
      </w:r>
      <w:proofErr w:type="spellEnd"/>
      <w:r w:rsidRPr="003C2F11">
        <w:rPr>
          <w:rFonts w:ascii="Calibri" w:hAnsi="Calibri"/>
        </w:rPr>
        <w:t xml:space="preserve"> NOTORIETA’</w:t>
      </w:r>
    </w:p>
    <w:p w:rsidR="00C12E69" w:rsidRDefault="00C12E69">
      <w:pPr>
        <w:jc w:val="center"/>
        <w:rPr>
          <w:rFonts w:ascii="Calibri" w:hAnsi="Calibri"/>
        </w:rPr>
      </w:pPr>
      <w:r w:rsidRPr="003C2F11">
        <w:rPr>
          <w:rFonts w:ascii="Calibri" w:hAnsi="Calibri"/>
        </w:rPr>
        <w:t>Sottoscritta da maggiorenne con capacità di agire (art. 47 D.P.R. 28 dicembre 2000 n. 445)</w:t>
      </w:r>
    </w:p>
    <w:p w:rsidR="002D1C64" w:rsidRDefault="002D1C64">
      <w:pPr>
        <w:jc w:val="center"/>
        <w:rPr>
          <w:rFonts w:ascii="Calibri" w:hAnsi="Calibri"/>
          <w:b/>
          <w:i/>
          <w:sz w:val="36"/>
          <w:szCs w:val="36"/>
          <w:u w:val="single"/>
        </w:rPr>
      </w:pPr>
      <w:r w:rsidRPr="0058189C">
        <w:rPr>
          <w:rFonts w:ascii="Calibri" w:hAnsi="Calibri"/>
          <w:b/>
          <w:i/>
          <w:sz w:val="36"/>
          <w:szCs w:val="36"/>
          <w:u w:val="single"/>
        </w:rPr>
        <w:t>OGGETTO: RICHIESTA RIDUZIONE ALIQUOTA IMU ANNO 2020</w:t>
      </w:r>
    </w:p>
    <w:p w:rsidR="00BA1335" w:rsidRPr="0058189C" w:rsidRDefault="00BA1335">
      <w:pPr>
        <w:jc w:val="center"/>
        <w:rPr>
          <w:rFonts w:ascii="Calibri" w:hAnsi="Calibri"/>
          <w:b/>
          <w:i/>
          <w:sz w:val="36"/>
          <w:szCs w:val="36"/>
          <w:u w:val="single"/>
        </w:rPr>
      </w:pPr>
      <w:r>
        <w:rPr>
          <w:rFonts w:ascii="Calibri" w:hAnsi="Calibri"/>
          <w:b/>
          <w:i/>
          <w:sz w:val="36"/>
          <w:szCs w:val="36"/>
          <w:u w:val="single"/>
        </w:rPr>
        <w:t xml:space="preserve">USO GRATUITO </w:t>
      </w:r>
    </w:p>
    <w:p w:rsidR="003C2F11" w:rsidRPr="003C2F11" w:rsidRDefault="003C2F11">
      <w:pPr>
        <w:jc w:val="center"/>
        <w:rPr>
          <w:rFonts w:ascii="Calibri" w:hAnsi="Calibri"/>
        </w:rPr>
      </w:pPr>
    </w:p>
    <w:p w:rsidR="00C12E69" w:rsidRPr="003C2F11" w:rsidRDefault="00C12E69">
      <w:pPr>
        <w:rPr>
          <w:rFonts w:ascii="Calibri" w:hAnsi="Calibri"/>
        </w:rPr>
      </w:pPr>
    </w:p>
    <w:p w:rsidR="00C12E69" w:rsidRPr="003C2F11" w:rsidRDefault="00C12E69">
      <w:pPr>
        <w:jc w:val="right"/>
        <w:rPr>
          <w:rFonts w:ascii="Calibri" w:hAnsi="Calibri"/>
          <w:b/>
        </w:rPr>
      </w:pPr>
      <w:r w:rsidRPr="003C2F11">
        <w:rPr>
          <w:rFonts w:ascii="Calibri" w:hAnsi="Calibri"/>
          <w:b/>
        </w:rPr>
        <w:t xml:space="preserve">ALL’UFFICIO TRIBUTI </w:t>
      </w:r>
    </w:p>
    <w:p w:rsidR="00C12E69" w:rsidRPr="003C2F11" w:rsidRDefault="00C12E69">
      <w:pPr>
        <w:jc w:val="right"/>
        <w:rPr>
          <w:rFonts w:ascii="Calibri" w:hAnsi="Calibri"/>
          <w:b/>
        </w:rPr>
      </w:pPr>
      <w:r w:rsidRPr="003C2F11">
        <w:rPr>
          <w:rFonts w:ascii="Calibri" w:hAnsi="Calibri"/>
          <w:b/>
        </w:rPr>
        <w:t xml:space="preserve">COMUNE </w:t>
      </w:r>
      <w:proofErr w:type="spellStart"/>
      <w:r w:rsidRPr="003C2F11">
        <w:rPr>
          <w:rFonts w:ascii="Calibri" w:hAnsi="Calibri"/>
          <w:b/>
        </w:rPr>
        <w:t>DI</w:t>
      </w:r>
      <w:proofErr w:type="spellEnd"/>
      <w:r w:rsidRPr="003C2F11">
        <w:rPr>
          <w:rFonts w:ascii="Calibri" w:hAnsi="Calibri"/>
          <w:b/>
        </w:rPr>
        <w:t xml:space="preserve"> SANTA MARIA A MONTE</w:t>
      </w:r>
    </w:p>
    <w:p w:rsidR="003C2F11" w:rsidRPr="003C2F11" w:rsidRDefault="003C2F11">
      <w:pPr>
        <w:jc w:val="right"/>
        <w:rPr>
          <w:rFonts w:ascii="Calibri" w:hAnsi="Calibri"/>
          <w:b/>
        </w:rPr>
      </w:pPr>
    </w:p>
    <w:p w:rsidR="00C12E69" w:rsidRPr="003C2F11" w:rsidRDefault="00C12E69" w:rsidP="0058189C">
      <w:pPr>
        <w:ind w:left="8789"/>
        <w:jc w:val="center"/>
        <w:rPr>
          <w:rFonts w:ascii="Calibri" w:hAnsi="Calibri"/>
        </w:rPr>
      </w:pPr>
    </w:p>
    <w:p w:rsidR="002D1C64" w:rsidRDefault="00C12E69" w:rsidP="0058189C">
      <w:pPr>
        <w:pStyle w:val="Corpotesto"/>
        <w:ind w:right="424"/>
        <w:jc w:val="center"/>
        <w:rPr>
          <w:rFonts w:ascii="Calibri" w:hAnsi="Calibri"/>
        </w:rPr>
      </w:pPr>
      <w:r w:rsidRPr="003C2F11">
        <w:rPr>
          <w:rFonts w:ascii="Calibri" w:hAnsi="Calibri"/>
        </w:rPr>
        <w:t xml:space="preserve">Il sottoscritto </w:t>
      </w:r>
      <w:r w:rsidRPr="003C2F11">
        <w:rPr>
          <w:rFonts w:ascii="Calibri" w:hAnsi="Calibri"/>
        </w:rPr>
        <w:softHyphen/>
      </w:r>
      <w:r w:rsidRPr="003C2F11">
        <w:rPr>
          <w:rFonts w:ascii="Calibri" w:hAnsi="Calibri"/>
        </w:rPr>
        <w:softHyphen/>
      </w:r>
      <w:r w:rsidRPr="003C2F11">
        <w:rPr>
          <w:rFonts w:ascii="Calibri" w:hAnsi="Calibri"/>
        </w:rPr>
        <w:softHyphen/>
      </w:r>
      <w:r w:rsidRPr="003C2F11">
        <w:rPr>
          <w:rFonts w:ascii="Calibri" w:hAnsi="Calibri"/>
        </w:rPr>
        <w:softHyphen/>
        <w:t>________________________________________________________</w:t>
      </w:r>
    </w:p>
    <w:p w:rsidR="00BA5512" w:rsidRDefault="002D1C64" w:rsidP="0058189C">
      <w:pPr>
        <w:pStyle w:val="Corpotesto"/>
        <w:jc w:val="center"/>
        <w:rPr>
          <w:rFonts w:ascii="Calibri" w:hAnsi="Calibri"/>
        </w:rPr>
      </w:pPr>
      <w:r w:rsidRPr="003C2F11">
        <w:rPr>
          <w:rFonts w:ascii="Calibri" w:hAnsi="Calibri"/>
        </w:rPr>
        <w:t>N</w:t>
      </w:r>
      <w:r w:rsidR="00C12E69" w:rsidRPr="003C2F11">
        <w:rPr>
          <w:rFonts w:ascii="Calibri" w:hAnsi="Calibri"/>
        </w:rPr>
        <w:t>ato</w:t>
      </w:r>
      <w:r>
        <w:rPr>
          <w:rFonts w:ascii="Calibri" w:hAnsi="Calibri"/>
        </w:rPr>
        <w:t xml:space="preserve"> </w:t>
      </w:r>
      <w:r w:rsidR="00C12E69" w:rsidRPr="003C2F11">
        <w:rPr>
          <w:rFonts w:ascii="Calibri" w:hAnsi="Calibri"/>
        </w:rPr>
        <w:t>a _____________</w:t>
      </w:r>
      <w:r>
        <w:rPr>
          <w:rFonts w:ascii="Calibri" w:hAnsi="Calibri"/>
        </w:rPr>
        <w:t>_________ Provincia di _______________ il ___ / ___ / ___</w:t>
      </w:r>
    </w:p>
    <w:p w:rsidR="00BA5512" w:rsidRDefault="00C12E69" w:rsidP="0058189C">
      <w:pPr>
        <w:pStyle w:val="Corpotesto"/>
        <w:jc w:val="center"/>
        <w:rPr>
          <w:rFonts w:ascii="Calibri" w:hAnsi="Calibri"/>
        </w:rPr>
      </w:pPr>
      <w:r w:rsidRPr="003C2F11">
        <w:rPr>
          <w:rFonts w:ascii="Calibri" w:hAnsi="Calibri"/>
        </w:rPr>
        <w:t>codice fiscale __________</w:t>
      </w:r>
      <w:r w:rsidR="002D1C64">
        <w:rPr>
          <w:rFonts w:ascii="Calibri" w:hAnsi="Calibri"/>
        </w:rPr>
        <w:t>____________________ residente in</w:t>
      </w:r>
      <w:r w:rsidRPr="003C2F11">
        <w:rPr>
          <w:rFonts w:ascii="Calibri" w:hAnsi="Calibri"/>
        </w:rPr>
        <w:t xml:space="preserve"> __</w:t>
      </w:r>
      <w:r w:rsidR="002D1C64">
        <w:rPr>
          <w:rFonts w:ascii="Calibri" w:hAnsi="Calibri"/>
        </w:rPr>
        <w:t>_______________________</w:t>
      </w:r>
    </w:p>
    <w:p w:rsidR="00BA5512" w:rsidRDefault="0058189C" w:rsidP="0058189C">
      <w:pPr>
        <w:pStyle w:val="Corpotesto"/>
        <w:jc w:val="center"/>
        <w:rPr>
          <w:rFonts w:ascii="Calibri" w:hAnsi="Calibri"/>
        </w:rPr>
      </w:pPr>
      <w:r>
        <w:rPr>
          <w:rFonts w:ascii="Calibri" w:hAnsi="Calibri"/>
        </w:rPr>
        <w:t>via/</w:t>
      </w:r>
      <w:r w:rsidR="002D1C64">
        <w:rPr>
          <w:rFonts w:ascii="Calibri" w:hAnsi="Calibri"/>
        </w:rPr>
        <w:t>piazza ___________________</w:t>
      </w:r>
      <w:r w:rsidR="00C12E69" w:rsidRPr="003C2F11">
        <w:rPr>
          <w:rFonts w:ascii="Calibri" w:hAnsi="Calibri"/>
        </w:rPr>
        <w:t>_ n. _____ tel. ____</w:t>
      </w:r>
      <w:r w:rsidR="002D1C64">
        <w:rPr>
          <w:rFonts w:ascii="Calibri" w:hAnsi="Calibri"/>
        </w:rPr>
        <w:t>_ /</w:t>
      </w:r>
      <w:r w:rsidR="00C12E69" w:rsidRPr="003C2F11">
        <w:rPr>
          <w:rFonts w:ascii="Calibri" w:hAnsi="Calibri"/>
        </w:rPr>
        <w:t>___________</w:t>
      </w:r>
      <w:r w:rsidR="003B33B4">
        <w:rPr>
          <w:rFonts w:ascii="Calibri" w:hAnsi="Calibri"/>
        </w:rPr>
        <w:t>_</w:t>
      </w:r>
      <w:r w:rsidR="002D1C64">
        <w:rPr>
          <w:rFonts w:ascii="Calibri" w:hAnsi="Calibri"/>
        </w:rPr>
        <w:t>___</w:t>
      </w:r>
      <w:r w:rsidR="003B33B4">
        <w:rPr>
          <w:rFonts w:ascii="Calibri" w:hAnsi="Calibri"/>
        </w:rPr>
        <w:t>,</w:t>
      </w:r>
    </w:p>
    <w:p w:rsidR="0058189C" w:rsidRDefault="0058189C" w:rsidP="0058189C">
      <w:pPr>
        <w:pStyle w:val="Corpotesto"/>
        <w:jc w:val="center"/>
        <w:rPr>
          <w:rFonts w:ascii="Calibri" w:hAnsi="Calibri"/>
        </w:rPr>
      </w:pPr>
      <w:r>
        <w:rPr>
          <w:rFonts w:ascii="Calibri" w:hAnsi="Calibri"/>
        </w:rPr>
        <w:t>e-mail _______________________@ ____________;</w:t>
      </w:r>
    </w:p>
    <w:p w:rsidR="00C12E69" w:rsidRPr="003C2F11" w:rsidRDefault="003B33B4" w:rsidP="0058189C">
      <w:pPr>
        <w:pStyle w:val="Corpotesto"/>
        <w:jc w:val="center"/>
        <w:rPr>
          <w:rFonts w:ascii="Calibri" w:hAnsi="Calibri"/>
        </w:rPr>
      </w:pPr>
      <w:r>
        <w:rPr>
          <w:rFonts w:ascii="Calibri" w:hAnsi="Calibri"/>
        </w:rPr>
        <w:t>in relazione all’art. 14-bis del regolamento comunale Imposta Municipale Propria</w:t>
      </w:r>
    </w:p>
    <w:p w:rsidR="003B33B4" w:rsidRDefault="003B33B4" w:rsidP="0058189C">
      <w:pPr>
        <w:jc w:val="center"/>
        <w:rPr>
          <w:rFonts w:ascii="Calibri" w:hAnsi="Calibri"/>
          <w:b/>
        </w:rPr>
      </w:pPr>
    </w:p>
    <w:p w:rsidR="001E0523" w:rsidRDefault="001E0523" w:rsidP="002D1C64">
      <w:pPr>
        <w:jc w:val="both"/>
        <w:rPr>
          <w:rFonts w:ascii="Calibri" w:hAnsi="Calibri"/>
          <w:b/>
        </w:rPr>
      </w:pPr>
    </w:p>
    <w:p w:rsidR="00C12E69" w:rsidRPr="003C2F11" w:rsidRDefault="00C12E69" w:rsidP="002D1C64">
      <w:pPr>
        <w:jc w:val="center"/>
        <w:rPr>
          <w:rFonts w:ascii="Calibri" w:hAnsi="Calibri"/>
          <w:b/>
        </w:rPr>
      </w:pPr>
      <w:r w:rsidRPr="003C2F11">
        <w:rPr>
          <w:rFonts w:ascii="Calibri" w:hAnsi="Calibri"/>
          <w:b/>
        </w:rPr>
        <w:t>dichiara</w:t>
      </w:r>
    </w:p>
    <w:p w:rsidR="003B33B4" w:rsidRPr="003C2F11" w:rsidRDefault="003B33B4" w:rsidP="002D1C64">
      <w:pPr>
        <w:jc w:val="both"/>
        <w:rPr>
          <w:rFonts w:ascii="Calibri" w:hAnsi="Calibri"/>
        </w:rPr>
      </w:pPr>
    </w:p>
    <w:p w:rsidR="002D1C64" w:rsidRDefault="00C12E69" w:rsidP="0058189C">
      <w:pPr>
        <w:spacing w:line="360" w:lineRule="auto"/>
        <w:jc w:val="center"/>
        <w:rPr>
          <w:rFonts w:ascii="Calibri" w:hAnsi="Calibri"/>
        </w:rPr>
      </w:pPr>
      <w:r w:rsidRPr="003C2F11">
        <w:rPr>
          <w:rFonts w:ascii="Calibri" w:hAnsi="Calibri"/>
        </w:rPr>
        <w:t>di aver concesso in uso gratuito al/alla Sig./</w:t>
      </w:r>
      <w:proofErr w:type="spellStart"/>
      <w:r w:rsidRPr="003C2F11">
        <w:rPr>
          <w:rFonts w:ascii="Calibri" w:hAnsi="Calibri"/>
        </w:rPr>
        <w:t>Sig.a</w:t>
      </w:r>
      <w:proofErr w:type="spellEnd"/>
      <w:r w:rsidRPr="003C2F11">
        <w:rPr>
          <w:rFonts w:ascii="Calibri" w:hAnsi="Calibri"/>
        </w:rPr>
        <w:t xml:space="preserve"> _____________________________________</w:t>
      </w:r>
    </w:p>
    <w:p w:rsidR="002D1C64" w:rsidRDefault="00C12E69" w:rsidP="0058189C">
      <w:pPr>
        <w:spacing w:line="360" w:lineRule="auto"/>
        <w:jc w:val="center"/>
        <w:rPr>
          <w:rFonts w:ascii="Calibri" w:hAnsi="Calibri"/>
        </w:rPr>
      </w:pPr>
      <w:r w:rsidRPr="003C2F11">
        <w:rPr>
          <w:rFonts w:ascii="Calibri" w:hAnsi="Calibri"/>
        </w:rPr>
        <w:t>nato</w:t>
      </w:r>
      <w:r w:rsidR="002D1C64">
        <w:rPr>
          <w:rFonts w:ascii="Calibri" w:hAnsi="Calibri"/>
        </w:rPr>
        <w:t>/a</w:t>
      </w:r>
      <w:r w:rsidRPr="003C2F11">
        <w:rPr>
          <w:rFonts w:ascii="Calibri" w:hAnsi="Calibri"/>
        </w:rPr>
        <w:t xml:space="preserve"> a ______________________</w:t>
      </w:r>
      <w:r w:rsidR="002D1C64">
        <w:rPr>
          <w:rFonts w:ascii="Calibri" w:hAnsi="Calibri"/>
        </w:rPr>
        <w:t xml:space="preserve"> Provincia di _________________</w:t>
      </w:r>
      <w:r w:rsidRPr="003C2F11">
        <w:rPr>
          <w:rFonts w:ascii="Calibri" w:hAnsi="Calibri"/>
        </w:rPr>
        <w:t xml:space="preserve"> il </w:t>
      </w:r>
      <w:r w:rsidR="002D1C64">
        <w:rPr>
          <w:rFonts w:ascii="Calibri" w:hAnsi="Calibri"/>
        </w:rPr>
        <w:t>___ / ___ / ___</w:t>
      </w:r>
    </w:p>
    <w:p w:rsidR="002D1C64" w:rsidRDefault="00C12E69" w:rsidP="0058189C">
      <w:pPr>
        <w:spacing w:line="360" w:lineRule="auto"/>
        <w:jc w:val="center"/>
        <w:rPr>
          <w:rFonts w:ascii="Calibri" w:hAnsi="Calibri"/>
        </w:rPr>
      </w:pPr>
      <w:r w:rsidRPr="003C2F11">
        <w:rPr>
          <w:rFonts w:ascii="Calibri" w:hAnsi="Calibri"/>
        </w:rPr>
        <w:t xml:space="preserve">codice fiscale ______________________________ residente </w:t>
      </w:r>
      <w:r w:rsidR="002D1C64">
        <w:rPr>
          <w:rFonts w:ascii="Calibri" w:hAnsi="Calibri"/>
        </w:rPr>
        <w:t>in</w:t>
      </w:r>
      <w:r w:rsidRPr="003C2F11">
        <w:rPr>
          <w:rFonts w:ascii="Calibri" w:hAnsi="Calibri"/>
        </w:rPr>
        <w:t xml:space="preserve"> ______________</w:t>
      </w:r>
      <w:r w:rsidR="002D1C64">
        <w:rPr>
          <w:rFonts w:ascii="Calibri" w:hAnsi="Calibri"/>
        </w:rPr>
        <w:t>____________</w:t>
      </w:r>
    </w:p>
    <w:p w:rsidR="0058189C" w:rsidRDefault="00C12E69" w:rsidP="0058189C">
      <w:pPr>
        <w:spacing w:line="360" w:lineRule="auto"/>
        <w:jc w:val="center"/>
        <w:rPr>
          <w:rFonts w:ascii="Calibri" w:hAnsi="Calibri"/>
        </w:rPr>
      </w:pPr>
      <w:r w:rsidRPr="003C2F11">
        <w:rPr>
          <w:rFonts w:ascii="Calibri" w:hAnsi="Calibri"/>
        </w:rPr>
        <w:t>via</w:t>
      </w:r>
      <w:r w:rsidR="002D1C64">
        <w:rPr>
          <w:rFonts w:ascii="Calibri" w:hAnsi="Calibri"/>
        </w:rPr>
        <w:t>/</w:t>
      </w:r>
      <w:r w:rsidR="0058189C">
        <w:rPr>
          <w:rFonts w:ascii="Calibri" w:hAnsi="Calibri"/>
        </w:rPr>
        <w:t xml:space="preserve">piazza </w:t>
      </w:r>
      <w:r w:rsidRPr="003C2F11">
        <w:rPr>
          <w:rFonts w:ascii="Calibri" w:hAnsi="Calibri"/>
        </w:rPr>
        <w:t>n.</w:t>
      </w:r>
      <w:r w:rsidR="0058189C">
        <w:rPr>
          <w:rFonts w:ascii="Calibri" w:hAnsi="Calibri"/>
        </w:rPr>
        <w:t>_____ tel.</w:t>
      </w:r>
      <w:r w:rsidRPr="003C2F11">
        <w:rPr>
          <w:rFonts w:ascii="Calibri" w:hAnsi="Calibri"/>
        </w:rPr>
        <w:t>_____</w:t>
      </w:r>
      <w:r w:rsidR="0058189C">
        <w:rPr>
          <w:rFonts w:ascii="Calibri" w:hAnsi="Calibri"/>
        </w:rPr>
        <w:t xml:space="preserve"> /</w:t>
      </w:r>
      <w:r w:rsidRPr="003C2F11">
        <w:rPr>
          <w:rFonts w:ascii="Calibri" w:hAnsi="Calibri"/>
        </w:rPr>
        <w:t>________</w:t>
      </w:r>
      <w:r w:rsidR="0058189C">
        <w:rPr>
          <w:rFonts w:ascii="Calibri" w:hAnsi="Calibri"/>
        </w:rPr>
        <w:t>________</w:t>
      </w:r>
      <w:r w:rsidRPr="003C2F11">
        <w:rPr>
          <w:rFonts w:ascii="Calibri" w:hAnsi="Calibri"/>
        </w:rPr>
        <w:t>,</w:t>
      </w:r>
    </w:p>
    <w:p w:rsidR="0058189C" w:rsidRDefault="003B33B4" w:rsidP="0058189C">
      <w:pPr>
        <w:spacing w:line="360" w:lineRule="auto"/>
        <w:jc w:val="center"/>
        <w:rPr>
          <w:rFonts w:ascii="Calibri" w:hAnsi="Calibri"/>
        </w:rPr>
      </w:pPr>
      <w:r>
        <w:rPr>
          <w:rFonts w:ascii="Calibri" w:hAnsi="Calibri"/>
        </w:rPr>
        <w:t>e-mail</w:t>
      </w:r>
      <w:r w:rsidR="0058189C">
        <w:rPr>
          <w:rFonts w:ascii="Calibri" w:hAnsi="Calibri"/>
        </w:rPr>
        <w:t xml:space="preserve"> </w:t>
      </w:r>
      <w:r>
        <w:rPr>
          <w:rFonts w:ascii="Calibri" w:hAnsi="Calibri"/>
        </w:rPr>
        <w:t>_______</w:t>
      </w:r>
      <w:r w:rsidR="0058189C">
        <w:rPr>
          <w:rFonts w:ascii="Calibri" w:hAnsi="Calibri"/>
        </w:rPr>
        <w:t>_________________ @____________;</w:t>
      </w:r>
    </w:p>
    <w:p w:rsidR="0058189C" w:rsidRDefault="00C12E69" w:rsidP="0058189C">
      <w:pPr>
        <w:spacing w:line="360" w:lineRule="auto"/>
        <w:jc w:val="center"/>
        <w:rPr>
          <w:rFonts w:ascii="Calibri" w:hAnsi="Calibri"/>
        </w:rPr>
      </w:pPr>
      <w:r w:rsidRPr="003C2F11">
        <w:rPr>
          <w:rFonts w:ascii="Calibri" w:hAnsi="Calibri"/>
        </w:rPr>
        <w:t>parente in linea retta del sottoscritto entro il 2° grado (cancellare la voce che non ricorre)</w:t>
      </w:r>
    </w:p>
    <w:p w:rsidR="0058189C" w:rsidRDefault="00C12E69" w:rsidP="0058189C">
      <w:pPr>
        <w:spacing w:line="360" w:lineRule="auto"/>
        <w:jc w:val="center"/>
        <w:rPr>
          <w:rFonts w:ascii="Calibri" w:hAnsi="Calibri"/>
        </w:rPr>
      </w:pPr>
      <w:r w:rsidRPr="003C2F11">
        <w:rPr>
          <w:rFonts w:ascii="Calibri" w:hAnsi="Calibri"/>
        </w:rPr>
        <w:t>genitore/figlio nonno/nipote, la propria abitazione posta in</w:t>
      </w:r>
    </w:p>
    <w:p w:rsidR="00C12E69" w:rsidRPr="003C2F11" w:rsidRDefault="00C12E69" w:rsidP="0058189C">
      <w:pPr>
        <w:spacing w:line="360" w:lineRule="auto"/>
        <w:jc w:val="center"/>
        <w:rPr>
          <w:rFonts w:ascii="Calibri" w:hAnsi="Calibri"/>
        </w:rPr>
      </w:pPr>
      <w:r w:rsidRPr="003C2F11">
        <w:rPr>
          <w:rFonts w:ascii="Calibri" w:hAnsi="Calibri"/>
        </w:rPr>
        <w:t>via</w:t>
      </w:r>
      <w:r w:rsidR="0058189C">
        <w:rPr>
          <w:rFonts w:ascii="Calibri" w:hAnsi="Calibri"/>
        </w:rPr>
        <w:t>/piazza</w:t>
      </w:r>
      <w:r w:rsidRPr="003C2F11">
        <w:rPr>
          <w:rFonts w:ascii="Calibri" w:hAnsi="Calibri"/>
        </w:rPr>
        <w:t xml:space="preserve"> ____</w:t>
      </w:r>
      <w:r w:rsidR="0058189C">
        <w:rPr>
          <w:rFonts w:ascii="Calibri" w:hAnsi="Calibri"/>
        </w:rPr>
        <w:t xml:space="preserve">____________________ n. _____ </w:t>
      </w:r>
      <w:r w:rsidRPr="003C2F11">
        <w:rPr>
          <w:rFonts w:ascii="Calibri" w:hAnsi="Calibri"/>
        </w:rPr>
        <w:t>identificata catastalmente come segue:</w:t>
      </w:r>
    </w:p>
    <w:p w:rsidR="003C2F11" w:rsidRPr="003C2F11" w:rsidRDefault="003C2F11" w:rsidP="002D1C64">
      <w:pPr>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629"/>
        <w:gridCol w:w="1630"/>
        <w:gridCol w:w="1630"/>
        <w:gridCol w:w="1630"/>
        <w:gridCol w:w="1630"/>
      </w:tblGrid>
      <w:tr w:rsidR="003B33B4" w:rsidRPr="003C2F11" w:rsidTr="003C2F11">
        <w:tc>
          <w:tcPr>
            <w:tcW w:w="1629" w:type="dxa"/>
            <w:shd w:val="clear" w:color="auto" w:fill="auto"/>
            <w:vAlign w:val="center"/>
          </w:tcPr>
          <w:p w:rsidR="003C2F11" w:rsidRPr="003C2F11" w:rsidRDefault="003C2F11" w:rsidP="003C2F11">
            <w:pPr>
              <w:spacing w:line="360" w:lineRule="auto"/>
              <w:jc w:val="center"/>
              <w:rPr>
                <w:rFonts w:ascii="Calibri" w:hAnsi="Calibri"/>
                <w:b/>
                <w:i/>
              </w:rPr>
            </w:pPr>
            <w:r w:rsidRPr="003C2F11">
              <w:rPr>
                <w:rFonts w:ascii="Calibri" w:hAnsi="Calibri"/>
                <w:b/>
                <w:i/>
              </w:rPr>
              <w:t>Descrizione</w:t>
            </w:r>
          </w:p>
        </w:tc>
        <w:tc>
          <w:tcPr>
            <w:tcW w:w="1629" w:type="dxa"/>
            <w:shd w:val="clear" w:color="auto" w:fill="auto"/>
            <w:vAlign w:val="center"/>
          </w:tcPr>
          <w:p w:rsidR="003C2F11" w:rsidRPr="003C2F11" w:rsidRDefault="003C2F11" w:rsidP="003C2F11">
            <w:pPr>
              <w:spacing w:line="360" w:lineRule="auto"/>
              <w:jc w:val="center"/>
              <w:rPr>
                <w:rFonts w:ascii="Calibri" w:hAnsi="Calibri"/>
                <w:b/>
                <w:i/>
              </w:rPr>
            </w:pPr>
            <w:r w:rsidRPr="003C2F11">
              <w:rPr>
                <w:rFonts w:ascii="Calibri" w:hAnsi="Calibri"/>
                <w:b/>
                <w:i/>
              </w:rPr>
              <w:t>Foglio</w:t>
            </w:r>
          </w:p>
        </w:tc>
        <w:tc>
          <w:tcPr>
            <w:tcW w:w="1630" w:type="dxa"/>
            <w:shd w:val="clear" w:color="auto" w:fill="auto"/>
            <w:vAlign w:val="center"/>
          </w:tcPr>
          <w:p w:rsidR="003C2F11" w:rsidRPr="003C2F11" w:rsidRDefault="003C2F11" w:rsidP="003C2F11">
            <w:pPr>
              <w:spacing w:line="360" w:lineRule="auto"/>
              <w:jc w:val="center"/>
              <w:rPr>
                <w:rFonts w:ascii="Calibri" w:hAnsi="Calibri"/>
                <w:b/>
                <w:i/>
              </w:rPr>
            </w:pPr>
            <w:r w:rsidRPr="003C2F11">
              <w:rPr>
                <w:rFonts w:ascii="Calibri" w:hAnsi="Calibri"/>
                <w:b/>
                <w:i/>
              </w:rPr>
              <w:t>Particella</w:t>
            </w:r>
          </w:p>
        </w:tc>
        <w:tc>
          <w:tcPr>
            <w:tcW w:w="1630" w:type="dxa"/>
            <w:shd w:val="clear" w:color="auto" w:fill="auto"/>
            <w:vAlign w:val="center"/>
          </w:tcPr>
          <w:p w:rsidR="003C2F11" w:rsidRPr="003C2F11" w:rsidRDefault="003C2F11" w:rsidP="003C2F11">
            <w:pPr>
              <w:spacing w:line="360" w:lineRule="auto"/>
              <w:jc w:val="center"/>
              <w:rPr>
                <w:rFonts w:ascii="Calibri" w:hAnsi="Calibri"/>
                <w:b/>
                <w:i/>
              </w:rPr>
            </w:pPr>
            <w:r w:rsidRPr="003C2F11">
              <w:rPr>
                <w:rFonts w:ascii="Calibri" w:hAnsi="Calibri"/>
                <w:b/>
                <w:i/>
              </w:rPr>
              <w:t>Subalterno</w:t>
            </w:r>
          </w:p>
        </w:tc>
        <w:tc>
          <w:tcPr>
            <w:tcW w:w="1630" w:type="dxa"/>
            <w:shd w:val="clear" w:color="auto" w:fill="auto"/>
            <w:vAlign w:val="center"/>
          </w:tcPr>
          <w:p w:rsidR="003C2F11" w:rsidRPr="003C2F11" w:rsidRDefault="003C2F11" w:rsidP="003C2F11">
            <w:pPr>
              <w:spacing w:line="360" w:lineRule="auto"/>
              <w:jc w:val="center"/>
              <w:rPr>
                <w:rFonts w:ascii="Calibri" w:hAnsi="Calibri"/>
                <w:b/>
                <w:i/>
              </w:rPr>
            </w:pPr>
            <w:r w:rsidRPr="003C2F11">
              <w:rPr>
                <w:rFonts w:ascii="Calibri" w:hAnsi="Calibri"/>
                <w:b/>
                <w:i/>
              </w:rPr>
              <w:t>Rendita Catastale</w:t>
            </w:r>
          </w:p>
        </w:tc>
        <w:tc>
          <w:tcPr>
            <w:tcW w:w="1630" w:type="dxa"/>
            <w:shd w:val="clear" w:color="auto" w:fill="auto"/>
            <w:vAlign w:val="center"/>
          </w:tcPr>
          <w:p w:rsidR="003C2F11" w:rsidRPr="003C2F11" w:rsidRDefault="003C2F11" w:rsidP="003C2F11">
            <w:pPr>
              <w:spacing w:line="360" w:lineRule="auto"/>
              <w:jc w:val="center"/>
              <w:rPr>
                <w:rFonts w:ascii="Calibri" w:hAnsi="Calibri"/>
                <w:b/>
                <w:i/>
              </w:rPr>
            </w:pPr>
            <w:r w:rsidRPr="003C2F11">
              <w:rPr>
                <w:rFonts w:ascii="Calibri" w:hAnsi="Calibri"/>
                <w:b/>
                <w:i/>
              </w:rPr>
              <w:t>Proprietà in %</w:t>
            </w:r>
          </w:p>
        </w:tc>
      </w:tr>
      <w:tr w:rsidR="003B33B4" w:rsidRPr="003C2F11" w:rsidTr="003C2F11">
        <w:tc>
          <w:tcPr>
            <w:tcW w:w="1629" w:type="dxa"/>
            <w:shd w:val="clear" w:color="auto" w:fill="auto"/>
          </w:tcPr>
          <w:p w:rsidR="003C2F11" w:rsidRPr="003C2F11" w:rsidRDefault="003C2F11" w:rsidP="003C2F11">
            <w:pPr>
              <w:spacing w:line="360" w:lineRule="auto"/>
              <w:jc w:val="both"/>
              <w:rPr>
                <w:rFonts w:ascii="Calibri" w:hAnsi="Calibri"/>
              </w:rPr>
            </w:pPr>
            <w:r w:rsidRPr="003C2F11">
              <w:rPr>
                <w:rFonts w:ascii="Calibri" w:hAnsi="Calibri"/>
              </w:rPr>
              <w:t>Abitazione</w:t>
            </w:r>
          </w:p>
        </w:tc>
        <w:tc>
          <w:tcPr>
            <w:tcW w:w="1629"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r>
      <w:tr w:rsidR="003B33B4" w:rsidRPr="003C2F11" w:rsidTr="003C2F11">
        <w:tc>
          <w:tcPr>
            <w:tcW w:w="1629" w:type="dxa"/>
            <w:shd w:val="clear" w:color="auto" w:fill="auto"/>
          </w:tcPr>
          <w:p w:rsidR="003C2F11" w:rsidRPr="003C2F11" w:rsidRDefault="003C2F11" w:rsidP="003C2F11">
            <w:pPr>
              <w:spacing w:line="360" w:lineRule="auto"/>
              <w:jc w:val="both"/>
              <w:rPr>
                <w:rFonts w:ascii="Calibri" w:hAnsi="Calibri"/>
              </w:rPr>
            </w:pPr>
            <w:r w:rsidRPr="003C2F11">
              <w:rPr>
                <w:rFonts w:ascii="Calibri" w:hAnsi="Calibri"/>
              </w:rPr>
              <w:t>Pertinenza</w:t>
            </w:r>
          </w:p>
        </w:tc>
        <w:tc>
          <w:tcPr>
            <w:tcW w:w="1629"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r>
      <w:tr w:rsidR="003B33B4" w:rsidRPr="003C2F11" w:rsidTr="003C2F11">
        <w:tc>
          <w:tcPr>
            <w:tcW w:w="1629" w:type="dxa"/>
            <w:shd w:val="clear" w:color="auto" w:fill="auto"/>
          </w:tcPr>
          <w:p w:rsidR="003C2F11" w:rsidRPr="003C2F11" w:rsidRDefault="003C2F11" w:rsidP="003C2F11">
            <w:pPr>
              <w:spacing w:line="360" w:lineRule="auto"/>
              <w:jc w:val="both"/>
              <w:rPr>
                <w:rFonts w:ascii="Calibri" w:hAnsi="Calibri"/>
              </w:rPr>
            </w:pPr>
            <w:r w:rsidRPr="003C2F11">
              <w:rPr>
                <w:rFonts w:ascii="Calibri" w:hAnsi="Calibri"/>
              </w:rPr>
              <w:t>Pertinenza</w:t>
            </w:r>
          </w:p>
        </w:tc>
        <w:tc>
          <w:tcPr>
            <w:tcW w:w="1629"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r>
      <w:tr w:rsidR="003B33B4" w:rsidRPr="003C2F11" w:rsidTr="003C2F11">
        <w:tc>
          <w:tcPr>
            <w:tcW w:w="1629" w:type="dxa"/>
            <w:shd w:val="clear" w:color="auto" w:fill="auto"/>
          </w:tcPr>
          <w:p w:rsidR="003C2F11" w:rsidRPr="003C2F11" w:rsidRDefault="003C2F11" w:rsidP="003C2F11">
            <w:pPr>
              <w:spacing w:line="360" w:lineRule="auto"/>
              <w:jc w:val="both"/>
              <w:rPr>
                <w:rFonts w:ascii="Calibri" w:hAnsi="Calibri"/>
              </w:rPr>
            </w:pPr>
            <w:r w:rsidRPr="003C2F11">
              <w:rPr>
                <w:rFonts w:ascii="Calibri" w:hAnsi="Calibri"/>
              </w:rPr>
              <w:t>Pertinenza</w:t>
            </w:r>
          </w:p>
        </w:tc>
        <w:tc>
          <w:tcPr>
            <w:tcW w:w="1629"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c>
          <w:tcPr>
            <w:tcW w:w="1630" w:type="dxa"/>
            <w:shd w:val="clear" w:color="auto" w:fill="auto"/>
          </w:tcPr>
          <w:p w:rsidR="003C2F11" w:rsidRPr="003C2F11" w:rsidRDefault="003C2F11" w:rsidP="003C2F11">
            <w:pPr>
              <w:spacing w:line="360" w:lineRule="auto"/>
              <w:jc w:val="both"/>
              <w:rPr>
                <w:rFonts w:ascii="Calibri" w:hAnsi="Calibri"/>
              </w:rPr>
            </w:pPr>
          </w:p>
        </w:tc>
      </w:tr>
    </w:tbl>
    <w:p w:rsidR="00EE0456" w:rsidRPr="003C2F11" w:rsidRDefault="00EE0456">
      <w:pPr>
        <w:spacing w:line="360" w:lineRule="auto"/>
        <w:jc w:val="both"/>
        <w:rPr>
          <w:rFonts w:ascii="Calibri" w:hAnsi="Calibri"/>
        </w:rPr>
      </w:pPr>
    </w:p>
    <w:p w:rsidR="00C12E69" w:rsidRPr="003C2F11" w:rsidRDefault="00C12E69">
      <w:pPr>
        <w:spacing w:line="360" w:lineRule="auto"/>
        <w:jc w:val="both"/>
        <w:rPr>
          <w:rFonts w:ascii="Calibri" w:hAnsi="Calibri"/>
        </w:rPr>
      </w:pPr>
      <w:r w:rsidRPr="003C2F11">
        <w:rPr>
          <w:rFonts w:ascii="Calibri" w:hAnsi="Calibri"/>
        </w:rPr>
        <w:t>La concessione in uso gratuito è avvenuta a partire dalla data del</w:t>
      </w:r>
      <w:r w:rsidR="0058189C">
        <w:rPr>
          <w:rFonts w:ascii="Calibri" w:hAnsi="Calibri"/>
        </w:rPr>
        <w:t xml:space="preserve"> ___ / ___ / ___</w:t>
      </w:r>
      <w:r w:rsidRPr="003C2F11">
        <w:rPr>
          <w:rFonts w:ascii="Calibri" w:hAnsi="Calibri"/>
        </w:rPr>
        <w:t xml:space="preserve">. </w:t>
      </w:r>
    </w:p>
    <w:p w:rsidR="003C2F11" w:rsidRPr="003C2F11" w:rsidRDefault="003C2F11" w:rsidP="003C2F11">
      <w:pPr>
        <w:spacing w:line="360" w:lineRule="auto"/>
        <w:jc w:val="both"/>
        <w:rPr>
          <w:rFonts w:ascii="Calibri" w:hAnsi="Calibri"/>
        </w:rPr>
      </w:pPr>
    </w:p>
    <w:p w:rsidR="0058189C" w:rsidRDefault="0058189C" w:rsidP="0058189C">
      <w:pPr>
        <w:spacing w:line="360" w:lineRule="auto"/>
        <w:rPr>
          <w:rFonts w:ascii="Calibri" w:hAnsi="Calibri"/>
        </w:rPr>
      </w:pPr>
    </w:p>
    <w:p w:rsidR="003C2F11" w:rsidRPr="003C2F11" w:rsidRDefault="003C2F11" w:rsidP="0058189C">
      <w:pPr>
        <w:spacing w:line="360" w:lineRule="auto"/>
        <w:jc w:val="center"/>
        <w:rPr>
          <w:rFonts w:ascii="Calibri" w:hAnsi="Calibri"/>
        </w:rPr>
      </w:pPr>
      <w:r w:rsidRPr="003C2F11">
        <w:rPr>
          <w:rFonts w:ascii="Calibri" w:hAnsi="Calibri"/>
        </w:rPr>
        <w:t>Allego il:</w:t>
      </w:r>
    </w:p>
    <w:p w:rsidR="003C2F11" w:rsidRPr="003C2F11" w:rsidRDefault="003C2F11" w:rsidP="003C2F11">
      <w:pPr>
        <w:spacing w:line="360" w:lineRule="auto"/>
        <w:jc w:val="both"/>
        <w:rPr>
          <w:rFonts w:ascii="Calibri" w:hAnsi="Calibri"/>
        </w:rPr>
      </w:pPr>
    </w:p>
    <w:p w:rsidR="003C2F11" w:rsidRPr="003C2F11" w:rsidRDefault="003C2F11" w:rsidP="0058189C">
      <w:pPr>
        <w:numPr>
          <w:ilvl w:val="0"/>
          <w:numId w:val="1"/>
        </w:numPr>
        <w:spacing w:line="360" w:lineRule="auto"/>
        <w:rPr>
          <w:rFonts w:ascii="Calibri" w:eastAsia="ComicSansMS" w:hAnsi="Calibri"/>
          <w:b/>
        </w:rPr>
      </w:pPr>
      <w:r w:rsidRPr="003C2F11">
        <w:rPr>
          <w:rFonts w:ascii="Calibri" w:eastAsia="ComicSansMS" w:hAnsi="Calibri"/>
          <w:b/>
        </w:rPr>
        <w:t>contratto di comodato gratuito regolarmente registrato</w:t>
      </w:r>
    </w:p>
    <w:p w:rsidR="003C2F11" w:rsidRPr="003C2F11" w:rsidRDefault="003C2F11" w:rsidP="0058189C">
      <w:pPr>
        <w:numPr>
          <w:ilvl w:val="0"/>
          <w:numId w:val="1"/>
        </w:numPr>
        <w:spacing w:line="360" w:lineRule="auto"/>
        <w:rPr>
          <w:rFonts w:ascii="Calibri" w:eastAsia="ComicSansMS" w:hAnsi="Calibri"/>
          <w:b/>
        </w:rPr>
      </w:pPr>
      <w:r w:rsidRPr="003C2F11">
        <w:rPr>
          <w:rFonts w:ascii="Calibri" w:eastAsia="ComicSansMS" w:hAnsi="Calibri"/>
          <w:b/>
        </w:rPr>
        <w:t>Fotocopia Documento d’identità</w:t>
      </w:r>
    </w:p>
    <w:p w:rsidR="0058189C" w:rsidRDefault="0058189C" w:rsidP="003B33B4">
      <w:pPr>
        <w:autoSpaceDE w:val="0"/>
        <w:autoSpaceDN w:val="0"/>
        <w:adjustRightInd w:val="0"/>
        <w:jc w:val="center"/>
        <w:rPr>
          <w:rFonts w:ascii="Calibri" w:hAnsi="Calibri"/>
          <w:i/>
        </w:rPr>
      </w:pPr>
    </w:p>
    <w:p w:rsidR="003C2F11" w:rsidRPr="003B33B4" w:rsidRDefault="003B33B4" w:rsidP="003B33B4">
      <w:pPr>
        <w:autoSpaceDE w:val="0"/>
        <w:autoSpaceDN w:val="0"/>
        <w:adjustRightInd w:val="0"/>
        <w:jc w:val="center"/>
        <w:rPr>
          <w:rFonts w:ascii="Calibri" w:hAnsi="Calibri"/>
          <w:i/>
        </w:rPr>
      </w:pPr>
      <w:r w:rsidRPr="003B33B4">
        <w:rPr>
          <w:rFonts w:ascii="Calibri" w:hAnsi="Calibri"/>
          <w:i/>
        </w:rPr>
        <w:t>Estratto del regolamento</w:t>
      </w:r>
    </w:p>
    <w:p w:rsidR="003C2F11" w:rsidRPr="003C2F11" w:rsidRDefault="003C2F11" w:rsidP="003C2F11">
      <w:pPr>
        <w:autoSpaceDE w:val="0"/>
        <w:autoSpaceDN w:val="0"/>
        <w:adjustRightInd w:val="0"/>
        <w:rPr>
          <w:rFonts w:ascii="Calibri" w:hAnsi="Calibri"/>
        </w:rPr>
      </w:pPr>
    </w:p>
    <w:p w:rsidR="003C2F11" w:rsidRPr="003B33B4" w:rsidRDefault="003C2F11" w:rsidP="003C2F11">
      <w:pPr>
        <w:spacing w:line="360" w:lineRule="auto"/>
        <w:jc w:val="center"/>
        <w:rPr>
          <w:rFonts w:ascii="Calibri" w:eastAsia="ComicSansMS" w:hAnsi="Calibri"/>
          <w:b/>
          <w:sz w:val="16"/>
          <w:szCs w:val="16"/>
        </w:rPr>
      </w:pPr>
      <w:r w:rsidRPr="003B33B4">
        <w:rPr>
          <w:rFonts w:ascii="Calibri" w:eastAsia="ComicSansMS" w:hAnsi="Calibri"/>
          <w:b/>
          <w:sz w:val="16"/>
          <w:szCs w:val="16"/>
        </w:rPr>
        <w:t>Art. 14-bis – Immobili concessi in uso gratuito</w:t>
      </w:r>
    </w:p>
    <w:p w:rsidR="003C2F11" w:rsidRPr="003B33B4" w:rsidRDefault="003C2F11" w:rsidP="003C2F11">
      <w:pPr>
        <w:spacing w:line="360" w:lineRule="auto"/>
        <w:jc w:val="both"/>
        <w:rPr>
          <w:rFonts w:ascii="Calibri" w:eastAsia="ComicSansMS" w:hAnsi="Calibri"/>
          <w:b/>
          <w:sz w:val="16"/>
          <w:szCs w:val="16"/>
        </w:rPr>
      </w:pPr>
    </w:p>
    <w:p w:rsidR="003C2F11" w:rsidRPr="003B33B4" w:rsidRDefault="003C2F11" w:rsidP="003C2F11">
      <w:pPr>
        <w:spacing w:line="360" w:lineRule="auto"/>
        <w:jc w:val="both"/>
        <w:rPr>
          <w:rFonts w:ascii="Calibri" w:eastAsia="ComicSansMS" w:hAnsi="Calibri"/>
          <w:b/>
          <w:sz w:val="16"/>
          <w:szCs w:val="16"/>
        </w:rPr>
      </w:pPr>
      <w:r w:rsidRPr="003B33B4">
        <w:rPr>
          <w:rFonts w:ascii="Calibri" w:eastAsia="ComicSansMS" w:hAnsi="Calibri"/>
          <w:b/>
          <w:sz w:val="16"/>
          <w:szCs w:val="16"/>
        </w:rPr>
        <w:t>1. Il Comune può prevedere un all’aliquota differenziata per le abitazioni concesse dal soggetto passivo in uso gratuito a parenti in linea retta entro il 2° grado (genitore/figlio - nonno/nipote) che le utilizzino come abitazione principale.</w:t>
      </w:r>
    </w:p>
    <w:p w:rsidR="003C2F11" w:rsidRPr="003B33B4" w:rsidRDefault="003C2F11" w:rsidP="003C2F11">
      <w:pPr>
        <w:spacing w:line="360" w:lineRule="auto"/>
        <w:jc w:val="both"/>
        <w:rPr>
          <w:rFonts w:ascii="Calibri" w:eastAsia="ComicSansMS" w:hAnsi="Calibri"/>
          <w:b/>
          <w:sz w:val="16"/>
          <w:szCs w:val="16"/>
        </w:rPr>
      </w:pPr>
      <w:r w:rsidRPr="003B33B4">
        <w:rPr>
          <w:rFonts w:ascii="Calibri" w:eastAsia="ComicSansMS" w:hAnsi="Calibri"/>
          <w:b/>
          <w:sz w:val="16"/>
          <w:szCs w:val="16"/>
        </w:rPr>
        <w:t xml:space="preserve">2.L’eventuale aliquota differenziata di cui al punto 1 si estende anche alle pertinenze nella misura massima di un’unità </w:t>
      </w:r>
      <w:proofErr w:type="spellStart"/>
      <w:r w:rsidRPr="003B33B4">
        <w:rPr>
          <w:rFonts w:ascii="Calibri" w:eastAsia="ComicSansMS" w:hAnsi="Calibri"/>
          <w:b/>
          <w:sz w:val="16"/>
          <w:szCs w:val="16"/>
        </w:rPr>
        <w:t>pertinenziale</w:t>
      </w:r>
      <w:proofErr w:type="spellEnd"/>
      <w:r w:rsidRPr="003B33B4">
        <w:rPr>
          <w:rFonts w:ascii="Calibri" w:eastAsia="ComicSansMS" w:hAnsi="Calibri"/>
          <w:b/>
          <w:sz w:val="16"/>
          <w:szCs w:val="16"/>
        </w:rPr>
        <w:t xml:space="preserve"> per ciascuna delle categorie catastali C/2, C/6 e C/7 purché non risultino locate.</w:t>
      </w:r>
    </w:p>
    <w:p w:rsidR="003C2F11" w:rsidRPr="003B33B4" w:rsidRDefault="003C2F11" w:rsidP="003C2F11">
      <w:pPr>
        <w:spacing w:line="360" w:lineRule="auto"/>
        <w:jc w:val="both"/>
        <w:rPr>
          <w:rFonts w:ascii="Calibri" w:eastAsia="ComicSansMS" w:hAnsi="Calibri"/>
          <w:b/>
          <w:sz w:val="16"/>
          <w:szCs w:val="16"/>
        </w:rPr>
      </w:pPr>
      <w:r w:rsidRPr="003B33B4">
        <w:rPr>
          <w:rFonts w:ascii="Calibri" w:eastAsia="ComicSansMS" w:hAnsi="Calibri"/>
          <w:b/>
          <w:sz w:val="16"/>
          <w:szCs w:val="16"/>
        </w:rPr>
        <w:t>3.Ai fini dell’applicazione del comma precedente, il soggetto passivo ai fini IMU è tenuto a presentare al Comune apposita comunicazione, allegando il contratto di comodato gratuito regolarmente registrato, entro il 30 giugno dell’anno successivo a quello in cui l’unità immobiliare è stata concessa in uso gratuito.  In caso di mancata presentazione della comunicazione e del contratto di comodato gratuito regolarmente registrato di cui sopra entro il termine ivi indicato, il beneficio previsto  non può essere riconosciuto e, qualora indebitamente applicato dal contribuente all’atto del versamento,  sarà revocato dall’ufficio in sede di verifica.</w:t>
      </w:r>
    </w:p>
    <w:p w:rsidR="003C2F11" w:rsidRPr="003B33B4" w:rsidRDefault="003C2F11" w:rsidP="003C2F11">
      <w:pPr>
        <w:spacing w:line="360" w:lineRule="auto"/>
        <w:jc w:val="both"/>
        <w:rPr>
          <w:rFonts w:ascii="Calibri" w:eastAsia="ComicSansMS" w:hAnsi="Calibri"/>
          <w:b/>
          <w:sz w:val="16"/>
          <w:szCs w:val="16"/>
        </w:rPr>
      </w:pPr>
      <w:r w:rsidRPr="003B33B4">
        <w:rPr>
          <w:rFonts w:ascii="Calibri" w:eastAsia="ComicSansMS" w:hAnsi="Calibri"/>
          <w:b/>
          <w:sz w:val="16"/>
          <w:szCs w:val="16"/>
        </w:rPr>
        <w:t>4. L’applicabilità dell’aliquota suddetta è limitata al periodo temporale in cui la persona diversa dal proprietario risulti anagraficamente residente nell’unità immobiliare.</w:t>
      </w:r>
    </w:p>
    <w:p w:rsidR="003C2F11" w:rsidRPr="003C2F11" w:rsidRDefault="003C2F11" w:rsidP="003C2F11">
      <w:pPr>
        <w:autoSpaceDE w:val="0"/>
        <w:autoSpaceDN w:val="0"/>
        <w:adjustRightInd w:val="0"/>
        <w:rPr>
          <w:rFonts w:ascii="Calibri" w:hAnsi="Calibri"/>
          <w:sz w:val="14"/>
          <w:szCs w:val="14"/>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8F1EFF" w:rsidP="003C2F11">
      <w:pPr>
        <w:autoSpaceDE w:val="0"/>
        <w:autoSpaceDN w:val="0"/>
        <w:adjustRightInd w:val="0"/>
        <w:rPr>
          <w:rFonts w:ascii="Calibri" w:hAnsi="Calibri"/>
        </w:rPr>
      </w:pPr>
      <w:r>
        <w:rPr>
          <w:rFonts w:ascii="Calibri" w:hAnsi="Calibri"/>
        </w:rPr>
        <w:pict>
          <v:shapetype id="_x0000_t202" coordsize="21600,21600" o:spt="202" path="m,l,21600r21600,l21600,xe">
            <v:stroke joinstyle="miter"/>
            <v:path gradientshapeok="t" o:connecttype="rect"/>
          </v:shapetype>
          <v:shape id="_x0000_s1026" type="#_x0000_t202" style="position:absolute;margin-left:28.35pt;margin-top:2.05pt;width:450pt;height:68.8pt;z-index:251657728">
            <v:textbox>
              <w:txbxContent>
                <w:p w:rsidR="003C2F11" w:rsidRPr="00A42C18" w:rsidRDefault="003C2F11" w:rsidP="003C2F11">
                  <w:pPr>
                    <w:spacing w:line="240" w:lineRule="exact"/>
                    <w:jc w:val="center"/>
                    <w:rPr>
                      <w:rFonts w:ascii="Calibri" w:hAnsi="Calibri"/>
                      <w:b/>
                      <w:i/>
                    </w:rPr>
                  </w:pPr>
                  <w:r w:rsidRPr="00A42C18">
                    <w:rPr>
                      <w:rFonts w:ascii="Calibri" w:hAnsi="Calibri"/>
                      <w:b/>
                      <w:i/>
                    </w:rPr>
                    <w:t>-   INFORMATIVA SULLA TUTELA DEI DATI PERSONALI (Legge 196/03)   -</w:t>
                  </w:r>
                </w:p>
                <w:p w:rsidR="003C2F11" w:rsidRPr="00A42C18" w:rsidRDefault="003C2F11" w:rsidP="003C2F11">
                  <w:pPr>
                    <w:spacing w:line="240" w:lineRule="exact"/>
                    <w:jc w:val="center"/>
                    <w:rPr>
                      <w:rFonts w:ascii="Calibri" w:hAnsi="Calibri"/>
                      <w:i/>
                    </w:rPr>
                  </w:pPr>
                </w:p>
                <w:p w:rsidR="003C2F11" w:rsidRPr="00A42C18" w:rsidRDefault="003C2F11" w:rsidP="003C2F11">
                  <w:pPr>
                    <w:spacing w:line="240" w:lineRule="exact"/>
                    <w:jc w:val="center"/>
                    <w:rPr>
                      <w:rFonts w:ascii="Calibri" w:hAnsi="Calibri"/>
                      <w:i/>
                    </w:rPr>
                  </w:pPr>
                  <w:r w:rsidRPr="00A42C18">
                    <w:rPr>
                      <w:rFonts w:ascii="Calibri" w:hAnsi="Calibri"/>
                      <w:i/>
                    </w:rPr>
                    <w:t xml:space="preserve">Il Sottoscritto dichiara di essere informato, ai sensi e per gli effetti del </w:t>
                  </w:r>
                  <w:proofErr w:type="spellStart"/>
                  <w:r w:rsidRPr="00A42C18">
                    <w:rPr>
                      <w:rFonts w:ascii="Calibri" w:hAnsi="Calibri"/>
                      <w:i/>
                    </w:rPr>
                    <w:t>D.Lgs.</w:t>
                  </w:r>
                  <w:proofErr w:type="spellEnd"/>
                  <w:r w:rsidRPr="00A42C18">
                    <w:rPr>
                      <w:rFonts w:ascii="Calibri" w:hAnsi="Calibri"/>
                      <w:i/>
                    </w:rPr>
                    <w:t xml:space="preserve"> 30.06.2003, n. 196, che i dati personali raccolti saranno trattati esclusivamente nell’ambito del procedimento per il quale la presente dichiarazione viene resa.</w:t>
                  </w:r>
                </w:p>
              </w:txbxContent>
            </v:textbox>
            <w10:wrap type="square"/>
          </v:shape>
        </w:pict>
      </w: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r w:rsidRPr="003C2F11">
        <w:rPr>
          <w:rFonts w:ascii="Calibri" w:hAnsi="Calibri"/>
        </w:rPr>
        <w:t xml:space="preserve">S. </w:t>
      </w:r>
      <w:r w:rsidR="002D1C64">
        <w:rPr>
          <w:rFonts w:ascii="Calibri" w:hAnsi="Calibri"/>
        </w:rPr>
        <w:t>Maria a Monte, lì ___ /___ /___</w:t>
      </w:r>
    </w:p>
    <w:p w:rsidR="003C2F11" w:rsidRPr="003C2F11" w:rsidRDefault="003C2F11" w:rsidP="003C2F11">
      <w:pPr>
        <w:autoSpaceDE w:val="0"/>
        <w:autoSpaceDN w:val="0"/>
        <w:adjustRightInd w:val="0"/>
        <w:rPr>
          <w:rFonts w:ascii="Calibri" w:hAnsi="Calibri"/>
        </w:rPr>
      </w:pPr>
    </w:p>
    <w:p w:rsidR="003C2F11" w:rsidRPr="003C2F11" w:rsidRDefault="003C2F11" w:rsidP="003C2F11">
      <w:pPr>
        <w:autoSpaceDE w:val="0"/>
        <w:autoSpaceDN w:val="0"/>
        <w:adjustRightInd w:val="0"/>
        <w:rPr>
          <w:rFonts w:ascii="Calibri" w:hAnsi="Calibri"/>
        </w:rPr>
      </w:pPr>
    </w:p>
    <w:p w:rsidR="003C2F11" w:rsidRDefault="003C2F11" w:rsidP="0058189C">
      <w:pPr>
        <w:autoSpaceDE w:val="0"/>
        <w:autoSpaceDN w:val="0"/>
        <w:adjustRightInd w:val="0"/>
        <w:ind w:left="7080" w:firstLine="708"/>
        <w:jc w:val="right"/>
        <w:rPr>
          <w:rFonts w:ascii="Calibri" w:hAnsi="Calibri"/>
          <w:b/>
        </w:rPr>
      </w:pPr>
      <w:r w:rsidRPr="003C2F11">
        <w:rPr>
          <w:rFonts w:ascii="Calibri" w:hAnsi="Calibri"/>
          <w:b/>
        </w:rPr>
        <w:t>IL RICHIEDENTE</w:t>
      </w:r>
    </w:p>
    <w:p w:rsidR="002D1C64" w:rsidRDefault="002D1C64" w:rsidP="0058189C">
      <w:pPr>
        <w:autoSpaceDE w:val="0"/>
        <w:autoSpaceDN w:val="0"/>
        <w:adjustRightInd w:val="0"/>
        <w:ind w:left="7080" w:firstLine="708"/>
        <w:jc w:val="right"/>
        <w:rPr>
          <w:rFonts w:ascii="Calibri" w:hAnsi="Calibri"/>
          <w:b/>
        </w:rPr>
      </w:pPr>
    </w:p>
    <w:p w:rsidR="002D1C64" w:rsidRPr="0058189C" w:rsidRDefault="002D1C64" w:rsidP="0058189C">
      <w:pPr>
        <w:autoSpaceDE w:val="0"/>
        <w:autoSpaceDN w:val="0"/>
        <w:adjustRightInd w:val="0"/>
        <w:jc w:val="right"/>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58189C">
        <w:rPr>
          <w:rFonts w:ascii="Calibri" w:hAnsi="Calibri"/>
        </w:rPr>
        <w:t>________________________</w:t>
      </w:r>
    </w:p>
    <w:tbl>
      <w:tblPr>
        <w:tblW w:w="0" w:type="auto"/>
        <w:tblLayout w:type="fixed"/>
        <w:tblCellMar>
          <w:left w:w="70" w:type="dxa"/>
          <w:right w:w="70" w:type="dxa"/>
        </w:tblCellMar>
        <w:tblLook w:val="0000"/>
      </w:tblPr>
      <w:tblGrid>
        <w:gridCol w:w="9778"/>
      </w:tblGrid>
      <w:tr w:rsidR="003C2F11" w:rsidRPr="003C2F11" w:rsidTr="001A7C0F">
        <w:trPr>
          <w:cantSplit/>
        </w:trPr>
        <w:tc>
          <w:tcPr>
            <w:tcW w:w="9778" w:type="dxa"/>
          </w:tcPr>
          <w:p w:rsidR="003C2F11" w:rsidRPr="003C2F11" w:rsidRDefault="003C2F11" w:rsidP="0058189C">
            <w:pPr>
              <w:rPr>
                <w:rFonts w:ascii="Calibri" w:hAnsi="Calibri"/>
              </w:rPr>
            </w:pPr>
          </w:p>
        </w:tc>
      </w:tr>
      <w:tr w:rsidR="003C2F11" w:rsidRPr="003C2F11" w:rsidTr="001A7C0F">
        <w:trPr>
          <w:cantSplit/>
        </w:trPr>
        <w:tc>
          <w:tcPr>
            <w:tcW w:w="9778" w:type="dxa"/>
          </w:tcPr>
          <w:p w:rsidR="003C2F11" w:rsidRPr="003C2F11" w:rsidRDefault="003C2F11" w:rsidP="001A7C0F">
            <w:pPr>
              <w:autoSpaceDE w:val="0"/>
              <w:autoSpaceDN w:val="0"/>
              <w:adjustRightInd w:val="0"/>
              <w:jc w:val="center"/>
              <w:rPr>
                <w:rFonts w:ascii="Calibri" w:hAnsi="Calibri"/>
              </w:rPr>
            </w:pPr>
          </w:p>
        </w:tc>
      </w:tr>
      <w:tr w:rsidR="003C2F11" w:rsidRPr="003C2F11" w:rsidTr="001A7C0F">
        <w:trPr>
          <w:cantSplit/>
        </w:trPr>
        <w:tc>
          <w:tcPr>
            <w:tcW w:w="9778" w:type="dxa"/>
          </w:tcPr>
          <w:p w:rsidR="003C2F11" w:rsidRPr="003C2F11" w:rsidRDefault="003C2F11" w:rsidP="001A7C0F">
            <w:pPr>
              <w:autoSpaceDE w:val="0"/>
              <w:autoSpaceDN w:val="0"/>
              <w:adjustRightInd w:val="0"/>
              <w:jc w:val="center"/>
              <w:rPr>
                <w:rFonts w:ascii="Calibri" w:hAnsi="Calibri"/>
              </w:rPr>
            </w:pPr>
          </w:p>
        </w:tc>
      </w:tr>
    </w:tbl>
    <w:p w:rsidR="00C12E69" w:rsidRDefault="00C12E69"/>
    <w:sectPr w:rsidR="00C12E69" w:rsidSect="002D1C64">
      <w:pgSz w:w="11906" w:h="16838"/>
      <w:pgMar w:top="1418"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micSansMS">
    <w:altName w:val="Courier New"/>
    <w:charset w:val="00"/>
    <w:family w:val="script"/>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6343A"/>
    <w:multiLevelType w:val="hybridMultilevel"/>
    <w:tmpl w:val="516C226E"/>
    <w:lvl w:ilvl="0" w:tplc="160AF680">
      <w:numFmt w:val="bullet"/>
      <w:lvlText w:val="-"/>
      <w:lvlJc w:val="left"/>
      <w:pPr>
        <w:ind w:left="1068" w:hanging="360"/>
      </w:pPr>
      <w:rPr>
        <w:rFonts w:ascii="Arial" w:eastAsia="ComicSansMS"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4270C6"/>
    <w:rsid w:val="00105023"/>
    <w:rsid w:val="001A7C0F"/>
    <w:rsid w:val="001E0523"/>
    <w:rsid w:val="002D1C64"/>
    <w:rsid w:val="00392CBE"/>
    <w:rsid w:val="003B33B4"/>
    <w:rsid w:val="003C2F11"/>
    <w:rsid w:val="004270C6"/>
    <w:rsid w:val="0058189C"/>
    <w:rsid w:val="00742388"/>
    <w:rsid w:val="008F1EFF"/>
    <w:rsid w:val="00BA1335"/>
    <w:rsid w:val="00BA5512"/>
    <w:rsid w:val="00C12E69"/>
    <w:rsid w:val="00D4649E"/>
    <w:rsid w:val="00EE0456"/>
    <w:rsid w:val="00EE29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5023"/>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05023"/>
    <w:pPr>
      <w:jc w:val="center"/>
    </w:pPr>
    <w:rPr>
      <w:b/>
    </w:rPr>
  </w:style>
  <w:style w:type="paragraph" w:customStyle="1" w:styleId="Corpotesto">
    <w:name w:val="Corpo testo"/>
    <w:basedOn w:val="Normale"/>
    <w:rsid w:val="00105023"/>
    <w:pPr>
      <w:spacing w:line="360" w:lineRule="auto"/>
      <w:jc w:val="both"/>
    </w:pPr>
  </w:style>
  <w:style w:type="table" w:styleId="Grigliatabella">
    <w:name w:val="Table Grid"/>
    <w:basedOn w:val="Tabellanormale"/>
    <w:rsid w:val="003C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C2F11"/>
    <w:rPr>
      <w:rFonts w:ascii="Tahoma" w:hAnsi="Tahoma" w:cs="Tahoma"/>
      <w:sz w:val="16"/>
      <w:szCs w:val="16"/>
    </w:rPr>
  </w:style>
  <w:style w:type="character" w:customStyle="1" w:styleId="TestofumettoCarattere">
    <w:name w:val="Testo fumetto Carattere"/>
    <w:link w:val="Testofumetto"/>
    <w:rsid w:val="003C2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5D4E6-95C2-493C-90A8-FBE2F320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466</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Santa Maria a Monte</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Compaq</dc:creator>
  <cp:lastModifiedBy>i.valtriani</cp:lastModifiedBy>
  <cp:revision>4</cp:revision>
  <cp:lastPrinted>2015-02-24T07:56:00Z</cp:lastPrinted>
  <dcterms:created xsi:type="dcterms:W3CDTF">2020-05-14T15:07:00Z</dcterms:created>
  <dcterms:modified xsi:type="dcterms:W3CDTF">2020-05-14T15:38:00Z</dcterms:modified>
</cp:coreProperties>
</file>